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4E1739" w14:textId="77777777" w:rsidR="000E69CD" w:rsidRDefault="000E69CD" w:rsidP="0028553A">
      <w:pPr>
        <w:ind w:right="360"/>
        <w:jc w:val="both"/>
        <w:rPr>
          <w:rFonts w:ascii="Times New Roman" w:hAnsi="Times New Roman"/>
          <w:color w:val="000000"/>
          <w:sz w:val="28"/>
        </w:rPr>
      </w:pPr>
    </w:p>
    <w:p w14:paraId="17DDC000" w14:textId="3DDEAB0E" w:rsidR="000E69CD" w:rsidRDefault="000E69CD" w:rsidP="0028553A">
      <w:pPr>
        <w:ind w:right="360"/>
        <w:jc w:val="both"/>
        <w:rPr>
          <w:rFonts w:ascii="Times New Roman" w:hAnsi="Times New Roman"/>
          <w:color w:val="000000"/>
          <w:sz w:val="28"/>
        </w:rPr>
      </w:pPr>
      <w:r w:rsidRPr="006007DE">
        <w:rPr>
          <w:rFonts w:ascii="Times New Roman" w:hAnsi="Times New Roman"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2254FDD9" wp14:editId="319B256E">
            <wp:simplePos x="0" y="0"/>
            <wp:positionH relativeFrom="column">
              <wp:posOffset>-748665</wp:posOffset>
            </wp:positionH>
            <wp:positionV relativeFrom="paragraph">
              <wp:posOffset>-773430</wp:posOffset>
            </wp:positionV>
            <wp:extent cx="2651760" cy="864235"/>
            <wp:effectExtent l="0" t="0" r="0" b="0"/>
            <wp:wrapNone/>
            <wp:docPr id="2" name="Picture 2" descr="w 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 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553A8E" w14:textId="77777777" w:rsidR="000E69CD" w:rsidRDefault="000E69CD" w:rsidP="0028553A">
      <w:pPr>
        <w:ind w:right="360"/>
        <w:jc w:val="both"/>
        <w:rPr>
          <w:rFonts w:ascii="Times New Roman" w:hAnsi="Times New Roman"/>
          <w:color w:val="000000"/>
          <w:sz w:val="28"/>
        </w:rPr>
      </w:pPr>
      <w:bookmarkStart w:id="0" w:name="_GoBack"/>
      <w:bookmarkEnd w:id="0"/>
    </w:p>
    <w:p w14:paraId="53B41035" w14:textId="77777777" w:rsidR="000E69CD" w:rsidRDefault="000E69CD" w:rsidP="0028553A">
      <w:pPr>
        <w:ind w:right="360"/>
        <w:jc w:val="both"/>
        <w:rPr>
          <w:rFonts w:ascii="Times New Roman" w:hAnsi="Times New Roman"/>
          <w:color w:val="000000"/>
          <w:sz w:val="28"/>
        </w:rPr>
      </w:pPr>
    </w:p>
    <w:p w14:paraId="42762065" w14:textId="3F669425" w:rsidR="00EE4D4B" w:rsidRPr="0028553A" w:rsidRDefault="0069620F" w:rsidP="0028553A">
      <w:pPr>
        <w:ind w:right="360"/>
        <w:jc w:val="both"/>
        <w:rPr>
          <w:rFonts w:ascii="Calibri" w:hAnsi="Calibri"/>
          <w:sz w:val="28"/>
          <w:szCs w:val="28"/>
        </w:rPr>
      </w:pPr>
      <w:r w:rsidRPr="00181C49">
        <w:rPr>
          <w:rFonts w:ascii="Calibri" w:hAnsi="Calibri"/>
          <w:sz w:val="28"/>
          <w:szCs w:val="28"/>
        </w:rPr>
        <w:t xml:space="preserve">The following are service marks or certification marks of the </w:t>
      </w:r>
      <w:r w:rsidRPr="00181C49">
        <w:rPr>
          <w:rFonts w:ascii="Calibri" w:hAnsi="Calibri"/>
          <w:i/>
          <w:sz w:val="28"/>
          <w:szCs w:val="28"/>
        </w:rPr>
        <w:t>Feldenkrais Guild</w:t>
      </w:r>
      <w:r w:rsidRPr="00181C49">
        <w:rPr>
          <w:rFonts w:ascii="Calibri" w:hAnsi="Calibri"/>
          <w:sz w:val="28"/>
          <w:szCs w:val="28"/>
        </w:rPr>
        <w:t xml:space="preserve"> of North America: </w:t>
      </w:r>
      <w:r w:rsidRPr="00181C49">
        <w:rPr>
          <w:rFonts w:ascii="Calibri" w:hAnsi="Calibri"/>
          <w:i/>
          <w:sz w:val="28"/>
          <w:szCs w:val="28"/>
        </w:rPr>
        <w:t>Feldenkrais</w:t>
      </w:r>
      <w:r w:rsidRPr="00181C49">
        <w:rPr>
          <w:rFonts w:ascii="Calibri" w:hAnsi="Calibri"/>
          <w:sz w:val="28"/>
          <w:szCs w:val="28"/>
          <w:vertAlign w:val="superscript"/>
        </w:rPr>
        <w:t>®</w:t>
      </w:r>
      <w:r w:rsidRPr="00181C49">
        <w:rPr>
          <w:rFonts w:ascii="Calibri" w:hAnsi="Calibri"/>
          <w:sz w:val="28"/>
          <w:szCs w:val="28"/>
        </w:rPr>
        <w:t xml:space="preserve">, </w:t>
      </w:r>
      <w:r w:rsidRPr="00181C49">
        <w:rPr>
          <w:rFonts w:ascii="Calibri" w:hAnsi="Calibri"/>
          <w:i/>
          <w:sz w:val="28"/>
          <w:szCs w:val="28"/>
        </w:rPr>
        <w:t>Feldenkrais Method</w:t>
      </w:r>
      <w:r w:rsidRPr="00181C49">
        <w:rPr>
          <w:rFonts w:ascii="Calibri" w:hAnsi="Calibri"/>
          <w:sz w:val="28"/>
          <w:szCs w:val="28"/>
          <w:vertAlign w:val="superscript"/>
        </w:rPr>
        <w:t>®</w:t>
      </w:r>
      <w:r w:rsidRPr="00181C49">
        <w:rPr>
          <w:rFonts w:ascii="Calibri" w:hAnsi="Calibri"/>
          <w:sz w:val="28"/>
          <w:szCs w:val="28"/>
        </w:rPr>
        <w:t xml:space="preserve">, </w:t>
      </w:r>
      <w:r w:rsidRPr="00181C49">
        <w:rPr>
          <w:rFonts w:ascii="Calibri" w:hAnsi="Calibri"/>
          <w:i/>
          <w:sz w:val="28"/>
          <w:szCs w:val="28"/>
        </w:rPr>
        <w:t>Functional Integration</w:t>
      </w:r>
      <w:r w:rsidRPr="00181C49">
        <w:rPr>
          <w:rFonts w:ascii="Calibri" w:hAnsi="Calibri"/>
          <w:sz w:val="28"/>
          <w:szCs w:val="28"/>
          <w:vertAlign w:val="superscript"/>
        </w:rPr>
        <w:t>®</w:t>
      </w:r>
      <w:r w:rsidRPr="00181C49">
        <w:rPr>
          <w:rFonts w:ascii="Calibri" w:hAnsi="Calibri"/>
          <w:i/>
          <w:sz w:val="28"/>
          <w:szCs w:val="28"/>
        </w:rPr>
        <w:t>, Awareness Through Movement</w:t>
      </w:r>
      <w:r w:rsidRPr="00181C49">
        <w:rPr>
          <w:rFonts w:ascii="Calibri" w:hAnsi="Calibri"/>
          <w:sz w:val="28"/>
          <w:szCs w:val="28"/>
          <w:vertAlign w:val="superscript"/>
        </w:rPr>
        <w:t>®</w:t>
      </w:r>
      <w:r w:rsidRPr="00181C49">
        <w:rPr>
          <w:rFonts w:ascii="Calibri" w:hAnsi="Calibri"/>
          <w:sz w:val="28"/>
          <w:szCs w:val="28"/>
        </w:rPr>
        <w:t xml:space="preserve">, and </w:t>
      </w:r>
      <w:r w:rsidRPr="00181C49">
        <w:rPr>
          <w:rFonts w:ascii="Calibri" w:hAnsi="Calibri"/>
          <w:i/>
          <w:sz w:val="28"/>
          <w:szCs w:val="28"/>
        </w:rPr>
        <w:t>Guild Certified Feldenkrais Practitioner</w:t>
      </w:r>
      <w:r w:rsidRPr="00181C49">
        <w:rPr>
          <w:rFonts w:ascii="Calibri" w:hAnsi="Calibri"/>
          <w:sz w:val="28"/>
          <w:szCs w:val="28"/>
          <w:vertAlign w:val="superscript"/>
        </w:rPr>
        <w:t>CM</w:t>
      </w:r>
      <w:r w:rsidRPr="00181C49">
        <w:rPr>
          <w:rFonts w:ascii="Calibri" w:hAnsi="Calibri"/>
          <w:sz w:val="28"/>
          <w:szCs w:val="28"/>
        </w:rPr>
        <w:t>.</w:t>
      </w:r>
    </w:p>
    <w:sectPr w:rsidR="00EE4D4B" w:rsidRPr="0028553A" w:rsidSect="00EE4D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98"/>
    <w:rsid w:val="000E69CD"/>
    <w:rsid w:val="0028553A"/>
    <w:rsid w:val="00406098"/>
    <w:rsid w:val="0069620F"/>
    <w:rsid w:val="00EE4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24A0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0F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9620F"/>
    <w:pPr>
      <w:ind w:left="1170"/>
    </w:pPr>
  </w:style>
  <w:style w:type="character" w:customStyle="1" w:styleId="BodyTextIndentChar">
    <w:name w:val="Body Text Indent Char"/>
    <w:basedOn w:val="DefaultParagraphFont"/>
    <w:link w:val="BodyTextIndent"/>
    <w:rsid w:val="0069620F"/>
    <w:rPr>
      <w:rFonts w:ascii="Times" w:eastAsia="Times" w:hAnsi="Times" w:cs="Times New Roman"/>
      <w:noProof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20F"/>
    <w:rPr>
      <w:rFonts w:ascii="Times" w:eastAsia="Times" w:hAnsi="Times" w:cs="Times New Roman"/>
      <w:noProof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69620F"/>
    <w:pPr>
      <w:ind w:left="1170"/>
    </w:pPr>
  </w:style>
  <w:style w:type="character" w:customStyle="1" w:styleId="BodyTextIndentChar">
    <w:name w:val="Body Text Indent Char"/>
    <w:basedOn w:val="DefaultParagraphFont"/>
    <w:link w:val="BodyTextIndent"/>
    <w:rsid w:val="0069620F"/>
    <w:rPr>
      <w:rFonts w:ascii="Times" w:eastAsia="Times" w:hAnsi="Times" w:cs="Times New Roman"/>
      <w:noProof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Alonso</dc:creator>
  <cp:keywords/>
  <dc:description/>
  <cp:lastModifiedBy>Alberto Alonso</cp:lastModifiedBy>
  <cp:revision>3</cp:revision>
  <dcterms:created xsi:type="dcterms:W3CDTF">2017-12-10T12:31:00Z</dcterms:created>
  <dcterms:modified xsi:type="dcterms:W3CDTF">2017-12-10T13:02:00Z</dcterms:modified>
</cp:coreProperties>
</file>